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_GBK" w:eastAsia="方正小标宋_GBK"/>
          <w:color w:val="auto"/>
          <w:sz w:val="44"/>
          <w:szCs w:val="44"/>
        </w:rPr>
      </w:pPr>
      <w:r>
        <w:rPr>
          <w:rFonts w:hint="eastAsia" w:ascii="方正小标宋_GBK" w:eastAsia="方正小标宋_GBK"/>
          <w:color w:val="auto"/>
          <w:sz w:val="44"/>
          <w:szCs w:val="44"/>
        </w:rPr>
        <w:t>环境执法大练兵先进个人事迹材料</w:t>
      </w:r>
    </w:p>
    <w:p>
      <w:pPr>
        <w:spacing w:line="580" w:lineRule="exact"/>
        <w:jc w:val="center"/>
        <w:rPr>
          <w:rFonts w:ascii="方正楷体_GBK" w:eastAsia="方正楷体_GBK"/>
          <w:color w:val="auto"/>
          <w:sz w:val="32"/>
          <w:szCs w:val="32"/>
        </w:rPr>
      </w:pPr>
      <w:r>
        <w:rPr>
          <w:rFonts w:hint="eastAsia" w:ascii="方正楷体_GBK" w:eastAsia="方正楷体_GBK"/>
          <w:color w:val="auto"/>
          <w:sz w:val="32"/>
          <w:szCs w:val="32"/>
        </w:rPr>
        <w:t>重庆市梁平区环境行政执法支队 刘传雍</w:t>
      </w:r>
    </w:p>
    <w:p>
      <w:pPr>
        <w:spacing w:line="580" w:lineRule="exact"/>
        <w:ind w:firstLine="640" w:firstLineChars="200"/>
        <w:rPr>
          <w:rFonts w:ascii="方正仿宋_GBK" w:hAnsi="Calibri" w:eastAsia="方正仿宋_GBK"/>
          <w:color w:val="auto"/>
          <w:sz w:val="32"/>
          <w:szCs w:val="32"/>
        </w:rPr>
      </w:pPr>
    </w:p>
    <w:p>
      <w:pPr>
        <w:spacing w:line="580" w:lineRule="exact"/>
        <w:ind w:firstLine="640" w:firstLineChars="200"/>
        <w:rPr>
          <w:rFonts w:ascii="方正仿宋_GBK" w:hAnsi="Calibri" w:eastAsia="方正仿宋_GBK"/>
          <w:color w:val="auto"/>
          <w:sz w:val="32"/>
          <w:szCs w:val="32"/>
        </w:rPr>
      </w:pPr>
      <w:r>
        <w:rPr>
          <w:rFonts w:hint="eastAsia" w:ascii="方正仿宋_GBK" w:hAnsi="Calibri" w:eastAsia="方正仿宋_GBK"/>
          <w:color w:val="auto"/>
          <w:sz w:val="32"/>
          <w:szCs w:val="32"/>
        </w:rPr>
        <w:t>刘传雍，男，生于1987年9月，群众，大学本科学历，生态学学士学位，现任重庆市梁平区环境行政执法支队科员。2014年8月至今，一直从事环境执法工作，工作中讲政治、顾大局，恪尽职守、甘于奉献、开拓创新、务实担当，时刻以饱满的工作热情、扎实的工作作风投身于环境执法工作中，为生态环保事业添砖加瓦、贡献力量。</w:t>
      </w:r>
    </w:p>
    <w:p>
      <w:pPr>
        <w:spacing w:line="580" w:lineRule="exact"/>
        <w:ind w:firstLine="640" w:firstLineChars="200"/>
        <w:rPr>
          <w:rFonts w:ascii="方正仿宋_GBK" w:eastAsia="方正仿宋_GBK"/>
          <w:color w:val="auto"/>
          <w:sz w:val="32"/>
          <w:szCs w:val="32"/>
        </w:rPr>
      </w:pPr>
      <w:r>
        <w:rPr>
          <w:rFonts w:hint="eastAsia" w:ascii="方正黑体_GBK" w:eastAsia="方正黑体_GBK"/>
          <w:color w:val="auto"/>
          <w:sz w:val="32"/>
          <w:szCs w:val="32"/>
        </w:rPr>
        <w:t>一、立场坚定，综合素质过硬</w:t>
      </w:r>
    </w:p>
    <w:p>
      <w:pPr>
        <w:spacing w:line="580" w:lineRule="exact"/>
        <w:ind w:firstLine="640" w:firstLineChars="200"/>
        <w:rPr>
          <w:rFonts w:ascii="方正仿宋_GBK" w:eastAsia="方正仿宋_GBK"/>
          <w:color w:val="auto"/>
          <w:sz w:val="32"/>
          <w:szCs w:val="32"/>
        </w:rPr>
      </w:pPr>
      <w:r>
        <w:rPr>
          <w:rFonts w:hint="eastAsia" w:ascii="方正仿宋_GBK" w:eastAsia="方正仿宋_GBK"/>
          <w:color w:val="auto"/>
          <w:sz w:val="32"/>
          <w:szCs w:val="32"/>
        </w:rPr>
        <w:t>该同志始终坚持以习近平新时代中国特色社会主义思想和党的十九大精神为指引，深学笃用习近平生态文明思想，坚决贯彻执行党的理论和路线方针政策，在政治立场、政治方向、政治原则、政治道路上同党中央保持高度一致。该同志牢固树立正确的世界观、人生观和价值观，不折不扣落实上级决策部署，以高度的责任感、事业心，勤勤恳恳、扎扎实实做好工作。该同志将环保法律法规作为每日必修课，坚持学以致用，结合工作中的实际案例，不断总结经验、思考对策。</w:t>
      </w:r>
    </w:p>
    <w:p>
      <w:pPr>
        <w:spacing w:line="580" w:lineRule="exact"/>
        <w:ind w:firstLine="640" w:firstLineChars="200"/>
        <w:rPr>
          <w:rFonts w:ascii="方正黑体_GBK" w:eastAsia="方正黑体_GBK"/>
          <w:color w:val="auto"/>
          <w:sz w:val="32"/>
          <w:szCs w:val="32"/>
        </w:rPr>
      </w:pPr>
      <w:r>
        <w:rPr>
          <w:rFonts w:hint="eastAsia" w:ascii="方正黑体_GBK" w:eastAsia="方正黑体_GBK"/>
          <w:color w:val="auto"/>
          <w:sz w:val="32"/>
          <w:szCs w:val="32"/>
        </w:rPr>
        <w:t>二、履职尽责，工作实效显著</w:t>
      </w:r>
    </w:p>
    <w:p>
      <w:pPr>
        <w:spacing w:line="580" w:lineRule="exact"/>
        <w:ind w:firstLine="640" w:firstLineChars="200"/>
        <w:rPr>
          <w:rFonts w:ascii="方正仿宋_GBK" w:eastAsia="方正仿宋_GBK"/>
          <w:color w:val="auto"/>
          <w:sz w:val="32"/>
          <w:szCs w:val="32"/>
        </w:rPr>
      </w:pPr>
      <w:r>
        <w:rPr>
          <w:rFonts w:hint="eastAsia" w:ascii="方正楷体_GBK" w:eastAsia="方正楷体_GBK"/>
          <w:color w:val="auto"/>
          <w:sz w:val="32"/>
          <w:szCs w:val="32"/>
        </w:rPr>
        <w:t>（一）敢于亮剑，严查严惩环境违法行为。</w:t>
      </w:r>
      <w:r>
        <w:rPr>
          <w:rFonts w:hint="eastAsia" w:ascii="方正仿宋_GBK" w:eastAsia="方正仿宋_GBK"/>
          <w:color w:val="auto"/>
          <w:sz w:val="32"/>
          <w:szCs w:val="32"/>
        </w:rPr>
        <w:t>该同志勤于学习、善于思考、勇于创新、敢于担当，积极发挥主观能动性，经常利用夜间和休息日进行错时执法检查，增加执法频次，加大执法力度，有效打击个别企业利用夜间和休息日违法排污的侥幸心理。今年以来，该同志参与查办环境违法案36件，占案件数量的43%，移交公安机关行政拘留2件，查处了一批典型案例，达到了查处一家、震慑一方、影响一片的效果。</w:t>
      </w:r>
    </w:p>
    <w:p>
      <w:pPr>
        <w:spacing w:line="580" w:lineRule="exact"/>
        <w:ind w:firstLine="640" w:firstLineChars="200"/>
        <w:rPr>
          <w:rFonts w:ascii="方正仿宋_GBK" w:eastAsia="方正仿宋_GBK"/>
          <w:color w:val="auto"/>
          <w:sz w:val="32"/>
          <w:szCs w:val="32"/>
        </w:rPr>
      </w:pPr>
      <w:r>
        <w:rPr>
          <w:rFonts w:hint="eastAsia" w:ascii="方正黑体_GBK" w:eastAsia="方正黑体_GBK"/>
          <w:color w:val="auto"/>
          <w:sz w:val="32"/>
          <w:szCs w:val="32"/>
        </w:rPr>
        <w:t>案例：</w:t>
      </w:r>
      <w:r>
        <w:rPr>
          <w:rFonts w:hint="eastAsia" w:ascii="方正仿宋_GBK" w:eastAsia="方正仿宋_GBK"/>
          <w:color w:val="auto"/>
          <w:sz w:val="32"/>
          <w:szCs w:val="32"/>
        </w:rPr>
        <w:t>2018年6月26日，该同志带队对重庆金漫电力设备制造有限公司进行检查时，发现该企业正常生产，车间内1号酸雾净化塔正在运行，2号酸雾净化塔没有开启，随即用PH广泛试纸对1、2号酸雾净化塔水循环池内喷淋水进行现场检测，经比较，酸雾净化塔内喷淋水呈强酸性，大气污染治理设施未正常运行。该企业</w:t>
      </w:r>
      <w:r>
        <w:rPr>
          <w:rFonts w:eastAsia="方正仿宋_GBK"/>
          <w:color w:val="auto"/>
          <w:sz w:val="32"/>
          <w:szCs w:val="32"/>
        </w:rPr>
        <w:t>违反了</w:t>
      </w:r>
      <w:r>
        <w:rPr>
          <w:rFonts w:hint="eastAsia" w:eastAsia="方正仿宋_GBK"/>
          <w:color w:val="auto"/>
          <w:sz w:val="32"/>
          <w:szCs w:val="32"/>
        </w:rPr>
        <w:t>《中华人民共和国大气污染防治法》第二十条第二款“禁止通过偷排、篡改或者伪造监测数据、以逃避现场检查为目的的临时停产、非紧急情况下开启应急排放通道、不正常运行大气污染防治设施等逃避监管的方式排放大气污染物。”的规定，</w:t>
      </w:r>
      <w:r>
        <w:rPr>
          <w:rFonts w:hint="eastAsia" w:ascii="方正仿宋_GBK" w:eastAsia="方正仿宋_GBK"/>
          <w:color w:val="auto"/>
          <w:sz w:val="32"/>
          <w:szCs w:val="32"/>
        </w:rPr>
        <w:t>已构成“</w:t>
      </w:r>
      <w:r>
        <w:rPr>
          <w:rFonts w:hint="eastAsia" w:eastAsia="方正仿宋_GBK"/>
          <w:color w:val="auto"/>
          <w:sz w:val="32"/>
          <w:szCs w:val="32"/>
        </w:rPr>
        <w:t>未正常运行大气污染防治设施</w:t>
      </w:r>
      <w:r>
        <w:rPr>
          <w:rFonts w:hint="eastAsia" w:ascii="方正仿宋_GBK" w:eastAsia="方正仿宋_GBK"/>
          <w:color w:val="auto"/>
          <w:sz w:val="32"/>
          <w:szCs w:val="32"/>
        </w:rPr>
        <w:t>”的环境违法行为。依据</w:t>
      </w:r>
      <w:r>
        <w:rPr>
          <w:rFonts w:hint="eastAsia" w:eastAsia="方正仿宋_GBK"/>
          <w:color w:val="auto"/>
          <w:sz w:val="32"/>
          <w:szCs w:val="32"/>
        </w:rPr>
        <w:t>《中华人民共和国大气污染防治法》第九十九条第三项</w:t>
      </w:r>
      <w:r>
        <w:rPr>
          <w:rFonts w:hint="eastAsia" w:ascii="方正仿宋_GBK" w:eastAsia="方正仿宋_GBK"/>
          <w:color w:val="auto"/>
          <w:sz w:val="32"/>
          <w:szCs w:val="32"/>
        </w:rPr>
        <w:t>之规定，对</w:t>
      </w:r>
      <w:r>
        <w:rPr>
          <w:rFonts w:hint="eastAsia" w:eastAsia="方正仿宋_GBK"/>
          <w:color w:val="auto"/>
          <w:sz w:val="32"/>
          <w:szCs w:val="32"/>
        </w:rPr>
        <w:t>该企业</w:t>
      </w:r>
      <w:r>
        <w:rPr>
          <w:rFonts w:hint="eastAsia" w:ascii="方正仿宋_GBK" w:eastAsia="方正仿宋_GBK"/>
          <w:color w:val="auto"/>
          <w:sz w:val="32"/>
          <w:szCs w:val="32"/>
        </w:rPr>
        <w:t>处罚款10万元，并依据有关规定移交公安机关行政拘留。该同志作为该案件的承办人，调查处理及时，程序合法、证据确凿、理由充分、事实清楚、适用法律条文准确，有力打击了环境违法行为。</w:t>
      </w:r>
    </w:p>
    <w:p>
      <w:pPr>
        <w:spacing w:line="580" w:lineRule="exact"/>
        <w:ind w:firstLine="640" w:firstLineChars="200"/>
        <w:rPr>
          <w:rFonts w:ascii="方正仿宋_GBK" w:eastAsia="方正仿宋_GBK"/>
          <w:color w:val="auto"/>
          <w:sz w:val="32"/>
          <w:szCs w:val="32"/>
        </w:rPr>
      </w:pPr>
      <w:r>
        <w:rPr>
          <w:rFonts w:hint="eastAsia" w:ascii="方正楷体_GBK" w:eastAsia="方正楷体_GBK"/>
          <w:color w:val="auto"/>
          <w:sz w:val="32"/>
          <w:szCs w:val="32"/>
        </w:rPr>
        <w:t>（二）勤勉务实，扎实开展环保专项行动。</w:t>
      </w:r>
      <w:r>
        <w:rPr>
          <w:rFonts w:hint="eastAsia" w:ascii="方正仿宋_GBK" w:eastAsia="方正仿宋_GBK"/>
          <w:color w:val="auto"/>
          <w:kern w:val="0"/>
          <w:sz w:val="32"/>
          <w:szCs w:val="32"/>
        </w:rPr>
        <w:t>该同志积极参与2018年“利剑执法”、城市集中式饮用水源整治、黑臭水体整治、污染源普查、“清废行动”、高中考噪声污染整治、市级环保督查、</w:t>
      </w:r>
      <w:r>
        <w:rPr>
          <w:rFonts w:hint="eastAsia" w:ascii="方正仿宋_GBK" w:eastAsia="方正仿宋_GBK"/>
          <w:color w:val="auto"/>
          <w:sz w:val="32"/>
          <w:szCs w:val="32"/>
        </w:rPr>
        <w:t>宁静行动、汛期排查整治等一系列环保专项行动，从严从实开展环境行政执法工作，压实企业环境保护主体责任，深化大气、水、噪声污染治理，巩固拓展治理成效，持续改善环境质量。同时，该同志2018年8月5日-21日期间参加了环保部组织的</w:t>
      </w:r>
      <w:r>
        <w:rPr>
          <w:rFonts w:hint="eastAsia" w:ascii="方正仿宋_GBK" w:hAnsi="Calibri" w:eastAsia="方正仿宋_GBK"/>
          <w:color w:val="auto"/>
          <w:sz w:val="32"/>
          <w:szCs w:val="32"/>
        </w:rPr>
        <w:t>蓝天保卫战重点区域强化督查</w:t>
      </w:r>
      <w:r>
        <w:rPr>
          <w:rFonts w:hint="eastAsia" w:ascii="方正仿宋_GBK" w:eastAsia="方正仿宋_GBK"/>
          <w:color w:val="auto"/>
          <w:sz w:val="32"/>
          <w:szCs w:val="32"/>
        </w:rPr>
        <w:t>（</w:t>
      </w:r>
      <w:r>
        <w:rPr>
          <w:rFonts w:hint="eastAsia" w:ascii="方正仿宋_GBK" w:hAnsi="Calibri" w:eastAsia="方正仿宋_GBK"/>
          <w:bCs/>
          <w:color w:val="auto"/>
          <w:sz w:val="32"/>
          <w:szCs w:val="32"/>
        </w:rPr>
        <w:t>第五轮次</w:t>
      </w:r>
      <w:r>
        <w:rPr>
          <w:rFonts w:hint="eastAsia" w:ascii="方正仿宋_GBK" w:eastAsia="方正仿宋_GBK"/>
          <w:color w:val="auto"/>
          <w:sz w:val="32"/>
          <w:szCs w:val="32"/>
        </w:rPr>
        <w:t>）行动，对河北省沧州市南皮县、盐山县180余家企业进行了现场核查，不辞辛苦，夜以继日，圆满完成了上级交办的工作任务。</w:t>
      </w:r>
    </w:p>
    <w:p>
      <w:pPr>
        <w:spacing w:line="580" w:lineRule="exact"/>
        <w:ind w:firstLine="640" w:firstLineChars="200"/>
        <w:rPr>
          <w:rFonts w:ascii="方正仿宋_GBK" w:eastAsia="方正仿宋_GBK"/>
          <w:color w:val="auto"/>
          <w:sz w:val="32"/>
          <w:szCs w:val="32"/>
        </w:rPr>
      </w:pPr>
      <w:r>
        <w:rPr>
          <w:rFonts w:hint="eastAsia" w:ascii="方正楷体_GBK" w:eastAsia="方正楷体_GBK"/>
          <w:color w:val="auto"/>
          <w:sz w:val="32"/>
          <w:szCs w:val="32"/>
        </w:rPr>
        <w:t>（三）心系群众，及时化解环保纠纷矛盾。</w:t>
      </w:r>
      <w:r>
        <w:rPr>
          <w:rFonts w:hint="eastAsia" w:ascii="方正仿宋_GBK" w:eastAsia="方正仿宋_GBK"/>
          <w:color w:val="auto"/>
          <w:sz w:val="32"/>
          <w:szCs w:val="32"/>
        </w:rPr>
        <w:t>该同志在平凡的岗位上，心系群众，始终践行着环保人的责任与担当，把群众信访挂在心上、落实在行动上，变“上访”为“下访”，主动与群众沟通联系，把群众满意度作为检验工作的最高标准。今年1-10月累计办结环境信访案150余件，处理率100%，群众满意率100%。</w:t>
      </w:r>
    </w:p>
    <w:p>
      <w:pPr>
        <w:spacing w:line="580" w:lineRule="exact"/>
        <w:ind w:firstLine="640" w:firstLineChars="200"/>
        <w:rPr>
          <w:rFonts w:ascii="方正黑体_GBK" w:eastAsia="方正黑体_GBK"/>
          <w:color w:val="auto"/>
          <w:sz w:val="32"/>
          <w:szCs w:val="32"/>
        </w:rPr>
      </w:pPr>
      <w:r>
        <w:rPr>
          <w:rFonts w:hint="eastAsia" w:ascii="方正黑体_GBK" w:eastAsia="方正黑体_GBK"/>
          <w:color w:val="auto"/>
          <w:sz w:val="32"/>
          <w:szCs w:val="32"/>
        </w:rPr>
        <w:t>三、廉洁奉公，树立良好形象</w:t>
      </w:r>
    </w:p>
    <w:p>
      <w:pPr>
        <w:spacing w:line="580" w:lineRule="exact"/>
        <w:ind w:firstLine="640" w:firstLineChars="200"/>
        <w:rPr>
          <w:rFonts w:ascii="方正仿宋_GBK" w:eastAsia="方正仿宋_GBK"/>
          <w:color w:val="auto"/>
          <w:sz w:val="32"/>
          <w:szCs w:val="32"/>
        </w:rPr>
      </w:pPr>
      <w:r>
        <w:rPr>
          <w:rFonts w:hint="eastAsia" w:ascii="方正仿宋_GBK" w:eastAsia="方正仿宋_GBK"/>
          <w:color w:val="auto"/>
          <w:sz w:val="32"/>
          <w:szCs w:val="32"/>
        </w:rPr>
        <w:t>该同志自觉践行新时代好干部标准，奉公以勤，律己以俭，不以职权谋私利，不为个人争高低，自觉抵制不正之风，自觉遵守廉洁自律有关规定，严格落实中央八项规定精神，坚守廉政底线，时刻做到“自重、自省、自警、自励”。工作中面对当事人的误解、指责甚至是谩骂、攻击，敢于坚持原则，能够顶住压力，在困难面前忍辱负重、临危不惧、迎难而上，树立了廉洁、文明、公正的执法形象，受到了群众的肯定和企业的尊重，真正不辱一个“环保卫士”的神圣使命。</w:t>
      </w:r>
    </w:p>
    <w:p>
      <w:pPr>
        <w:spacing w:line="580" w:lineRule="exact"/>
        <w:ind w:right="480"/>
        <w:jc w:val="right"/>
        <w:rPr>
          <w:rFonts w:ascii="方正仿宋_GBK" w:eastAsia="方正仿宋_GBK"/>
          <w:sz w:val="32"/>
          <w:szCs w:val="32"/>
        </w:rPr>
      </w:pPr>
      <w:bookmarkStart w:id="0" w:name="_GoBack"/>
      <w:bookmarkEnd w:id="0"/>
    </w:p>
    <w:sectPr>
      <w:footerReference r:id="rId3" w:type="default"/>
      <w:pgSz w:w="11906" w:h="16838"/>
      <w:pgMar w:top="1985" w:right="1446" w:bottom="16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方正黑体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543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73EB"/>
    <w:rsid w:val="00000AC8"/>
    <w:rsid w:val="00001075"/>
    <w:rsid w:val="000014B3"/>
    <w:rsid w:val="00002643"/>
    <w:rsid w:val="00002654"/>
    <w:rsid w:val="00005E05"/>
    <w:rsid w:val="00006B1C"/>
    <w:rsid w:val="00007422"/>
    <w:rsid w:val="00013B41"/>
    <w:rsid w:val="00016ED0"/>
    <w:rsid w:val="00022E8E"/>
    <w:rsid w:val="00030919"/>
    <w:rsid w:val="000312EE"/>
    <w:rsid w:val="00031D66"/>
    <w:rsid w:val="00033C95"/>
    <w:rsid w:val="00035C68"/>
    <w:rsid w:val="0004269E"/>
    <w:rsid w:val="00043C70"/>
    <w:rsid w:val="00044714"/>
    <w:rsid w:val="00045720"/>
    <w:rsid w:val="00045E25"/>
    <w:rsid w:val="000478E0"/>
    <w:rsid w:val="00050C6C"/>
    <w:rsid w:val="00052CF3"/>
    <w:rsid w:val="00054830"/>
    <w:rsid w:val="00056C6B"/>
    <w:rsid w:val="0006079F"/>
    <w:rsid w:val="0006576F"/>
    <w:rsid w:val="000665C1"/>
    <w:rsid w:val="0006741E"/>
    <w:rsid w:val="00073515"/>
    <w:rsid w:val="00074B0B"/>
    <w:rsid w:val="00074B7B"/>
    <w:rsid w:val="00077D3D"/>
    <w:rsid w:val="00081347"/>
    <w:rsid w:val="0008495E"/>
    <w:rsid w:val="00086E25"/>
    <w:rsid w:val="00087E04"/>
    <w:rsid w:val="00087ED4"/>
    <w:rsid w:val="00092F3F"/>
    <w:rsid w:val="000945FA"/>
    <w:rsid w:val="00094C05"/>
    <w:rsid w:val="000970A9"/>
    <w:rsid w:val="000A0C17"/>
    <w:rsid w:val="000A6279"/>
    <w:rsid w:val="000B0017"/>
    <w:rsid w:val="000B0B2A"/>
    <w:rsid w:val="000B263A"/>
    <w:rsid w:val="000B2E60"/>
    <w:rsid w:val="000B4343"/>
    <w:rsid w:val="000B4956"/>
    <w:rsid w:val="000C3213"/>
    <w:rsid w:val="000C4A2B"/>
    <w:rsid w:val="000C65E6"/>
    <w:rsid w:val="000D1218"/>
    <w:rsid w:val="000D283D"/>
    <w:rsid w:val="000D287F"/>
    <w:rsid w:val="000D4310"/>
    <w:rsid w:val="000D48BD"/>
    <w:rsid w:val="000E23DC"/>
    <w:rsid w:val="000E332A"/>
    <w:rsid w:val="000E544C"/>
    <w:rsid w:val="000E641F"/>
    <w:rsid w:val="000E6F63"/>
    <w:rsid w:val="000E7AE7"/>
    <w:rsid w:val="000F2C02"/>
    <w:rsid w:val="000F30E5"/>
    <w:rsid w:val="000F3DE1"/>
    <w:rsid w:val="000F41F0"/>
    <w:rsid w:val="00105CB6"/>
    <w:rsid w:val="001100B1"/>
    <w:rsid w:val="00111F91"/>
    <w:rsid w:val="001123D6"/>
    <w:rsid w:val="001124FD"/>
    <w:rsid w:val="00113C3A"/>
    <w:rsid w:val="00114E59"/>
    <w:rsid w:val="00116B78"/>
    <w:rsid w:val="00117AA9"/>
    <w:rsid w:val="00123A62"/>
    <w:rsid w:val="001335B6"/>
    <w:rsid w:val="00133ED1"/>
    <w:rsid w:val="00135064"/>
    <w:rsid w:val="001351C8"/>
    <w:rsid w:val="00136852"/>
    <w:rsid w:val="00141054"/>
    <w:rsid w:val="001418D8"/>
    <w:rsid w:val="0014431D"/>
    <w:rsid w:val="00145B9C"/>
    <w:rsid w:val="001477EA"/>
    <w:rsid w:val="00147A48"/>
    <w:rsid w:val="00147A8B"/>
    <w:rsid w:val="00147C4B"/>
    <w:rsid w:val="00152C50"/>
    <w:rsid w:val="00155957"/>
    <w:rsid w:val="001559EA"/>
    <w:rsid w:val="0016138F"/>
    <w:rsid w:val="001620EA"/>
    <w:rsid w:val="001622E5"/>
    <w:rsid w:val="00162AAB"/>
    <w:rsid w:val="001646E6"/>
    <w:rsid w:val="001655AA"/>
    <w:rsid w:val="0016596F"/>
    <w:rsid w:val="00167D58"/>
    <w:rsid w:val="00170CA6"/>
    <w:rsid w:val="00174E11"/>
    <w:rsid w:val="00177DB9"/>
    <w:rsid w:val="00183AE9"/>
    <w:rsid w:val="00184196"/>
    <w:rsid w:val="00184871"/>
    <w:rsid w:val="00184F18"/>
    <w:rsid w:val="001853F4"/>
    <w:rsid w:val="001869A4"/>
    <w:rsid w:val="0018731F"/>
    <w:rsid w:val="0019012F"/>
    <w:rsid w:val="00190B95"/>
    <w:rsid w:val="001922EA"/>
    <w:rsid w:val="0019378B"/>
    <w:rsid w:val="0019402E"/>
    <w:rsid w:val="001959C4"/>
    <w:rsid w:val="001A0E4B"/>
    <w:rsid w:val="001A63A2"/>
    <w:rsid w:val="001A671E"/>
    <w:rsid w:val="001B06C8"/>
    <w:rsid w:val="001B2084"/>
    <w:rsid w:val="001B250C"/>
    <w:rsid w:val="001B3D67"/>
    <w:rsid w:val="001B5F5D"/>
    <w:rsid w:val="001C0FFA"/>
    <w:rsid w:val="001C1037"/>
    <w:rsid w:val="001C2D2E"/>
    <w:rsid w:val="001C3ADA"/>
    <w:rsid w:val="001D2FB2"/>
    <w:rsid w:val="001D3386"/>
    <w:rsid w:val="001E2964"/>
    <w:rsid w:val="001E3805"/>
    <w:rsid w:val="001E4F9F"/>
    <w:rsid w:val="001E71C0"/>
    <w:rsid w:val="001F0B89"/>
    <w:rsid w:val="001F27C8"/>
    <w:rsid w:val="001F34FF"/>
    <w:rsid w:val="001F4A52"/>
    <w:rsid w:val="002006E5"/>
    <w:rsid w:val="00200753"/>
    <w:rsid w:val="002074AC"/>
    <w:rsid w:val="002104AD"/>
    <w:rsid w:val="002137A4"/>
    <w:rsid w:val="00214105"/>
    <w:rsid w:val="00215B09"/>
    <w:rsid w:val="002170EE"/>
    <w:rsid w:val="002238CA"/>
    <w:rsid w:val="00223A72"/>
    <w:rsid w:val="00224CE1"/>
    <w:rsid w:val="002259C2"/>
    <w:rsid w:val="002261ED"/>
    <w:rsid w:val="0022694E"/>
    <w:rsid w:val="00226F98"/>
    <w:rsid w:val="00230386"/>
    <w:rsid w:val="00230751"/>
    <w:rsid w:val="0023344C"/>
    <w:rsid w:val="002338DA"/>
    <w:rsid w:val="00233A53"/>
    <w:rsid w:val="00233BFC"/>
    <w:rsid w:val="0023729F"/>
    <w:rsid w:val="00243267"/>
    <w:rsid w:val="00253060"/>
    <w:rsid w:val="00254305"/>
    <w:rsid w:val="00254F0F"/>
    <w:rsid w:val="002606FA"/>
    <w:rsid w:val="002609EE"/>
    <w:rsid w:val="002658CF"/>
    <w:rsid w:val="002704CC"/>
    <w:rsid w:val="00272904"/>
    <w:rsid w:val="00273BD3"/>
    <w:rsid w:val="00274CFC"/>
    <w:rsid w:val="002758D0"/>
    <w:rsid w:val="00277A96"/>
    <w:rsid w:val="00280643"/>
    <w:rsid w:val="00290231"/>
    <w:rsid w:val="00290962"/>
    <w:rsid w:val="002930CC"/>
    <w:rsid w:val="00295A6B"/>
    <w:rsid w:val="00295C27"/>
    <w:rsid w:val="00296BC2"/>
    <w:rsid w:val="002A0CD8"/>
    <w:rsid w:val="002A1644"/>
    <w:rsid w:val="002A69C6"/>
    <w:rsid w:val="002A77EF"/>
    <w:rsid w:val="002B13C0"/>
    <w:rsid w:val="002B2149"/>
    <w:rsid w:val="002B2C9C"/>
    <w:rsid w:val="002B45F2"/>
    <w:rsid w:val="002B52B8"/>
    <w:rsid w:val="002B74F8"/>
    <w:rsid w:val="002B7746"/>
    <w:rsid w:val="002C2CB9"/>
    <w:rsid w:val="002D3368"/>
    <w:rsid w:val="002D3A68"/>
    <w:rsid w:val="002D426E"/>
    <w:rsid w:val="002D602F"/>
    <w:rsid w:val="002D63E0"/>
    <w:rsid w:val="002E1470"/>
    <w:rsid w:val="002E7E3F"/>
    <w:rsid w:val="002F2428"/>
    <w:rsid w:val="002F3675"/>
    <w:rsid w:val="002F60FC"/>
    <w:rsid w:val="002F6261"/>
    <w:rsid w:val="002F6536"/>
    <w:rsid w:val="002F6BE7"/>
    <w:rsid w:val="00300D59"/>
    <w:rsid w:val="0030451F"/>
    <w:rsid w:val="0031343C"/>
    <w:rsid w:val="0031345F"/>
    <w:rsid w:val="0031438B"/>
    <w:rsid w:val="003152C3"/>
    <w:rsid w:val="003155F3"/>
    <w:rsid w:val="003161FC"/>
    <w:rsid w:val="0031641C"/>
    <w:rsid w:val="00316540"/>
    <w:rsid w:val="00323D59"/>
    <w:rsid w:val="0032456D"/>
    <w:rsid w:val="00324802"/>
    <w:rsid w:val="003251C3"/>
    <w:rsid w:val="00326C34"/>
    <w:rsid w:val="00330B22"/>
    <w:rsid w:val="003321C9"/>
    <w:rsid w:val="003354D3"/>
    <w:rsid w:val="003419F9"/>
    <w:rsid w:val="00342249"/>
    <w:rsid w:val="00342B89"/>
    <w:rsid w:val="00345F07"/>
    <w:rsid w:val="00347DBE"/>
    <w:rsid w:val="00350D06"/>
    <w:rsid w:val="00350E83"/>
    <w:rsid w:val="00353253"/>
    <w:rsid w:val="00357BB9"/>
    <w:rsid w:val="00365ACD"/>
    <w:rsid w:val="003660CD"/>
    <w:rsid w:val="00366919"/>
    <w:rsid w:val="00367157"/>
    <w:rsid w:val="0037340B"/>
    <w:rsid w:val="00374D4F"/>
    <w:rsid w:val="00375184"/>
    <w:rsid w:val="00375F73"/>
    <w:rsid w:val="003767E6"/>
    <w:rsid w:val="00380410"/>
    <w:rsid w:val="00380ACA"/>
    <w:rsid w:val="0038330E"/>
    <w:rsid w:val="00384B14"/>
    <w:rsid w:val="0038526A"/>
    <w:rsid w:val="00385E8E"/>
    <w:rsid w:val="00393C8A"/>
    <w:rsid w:val="00394D59"/>
    <w:rsid w:val="00397417"/>
    <w:rsid w:val="00397F18"/>
    <w:rsid w:val="003A01CE"/>
    <w:rsid w:val="003A0FD4"/>
    <w:rsid w:val="003A14DF"/>
    <w:rsid w:val="003A3D66"/>
    <w:rsid w:val="003A5DE8"/>
    <w:rsid w:val="003B7A00"/>
    <w:rsid w:val="003C106E"/>
    <w:rsid w:val="003C4EBA"/>
    <w:rsid w:val="003C65D3"/>
    <w:rsid w:val="003D048F"/>
    <w:rsid w:val="003D5588"/>
    <w:rsid w:val="003D5A30"/>
    <w:rsid w:val="003E68AA"/>
    <w:rsid w:val="003E6AA6"/>
    <w:rsid w:val="003E754A"/>
    <w:rsid w:val="003F1775"/>
    <w:rsid w:val="003F34FF"/>
    <w:rsid w:val="003F4080"/>
    <w:rsid w:val="00400A63"/>
    <w:rsid w:val="004021F0"/>
    <w:rsid w:val="00404125"/>
    <w:rsid w:val="00405DA0"/>
    <w:rsid w:val="00406689"/>
    <w:rsid w:val="00406ABC"/>
    <w:rsid w:val="00410DDD"/>
    <w:rsid w:val="00416663"/>
    <w:rsid w:val="00416955"/>
    <w:rsid w:val="00421673"/>
    <w:rsid w:val="0042310D"/>
    <w:rsid w:val="0042508A"/>
    <w:rsid w:val="004254A0"/>
    <w:rsid w:val="00430630"/>
    <w:rsid w:val="0043424E"/>
    <w:rsid w:val="00436E5D"/>
    <w:rsid w:val="0044016D"/>
    <w:rsid w:val="00440EDB"/>
    <w:rsid w:val="004424F1"/>
    <w:rsid w:val="00442C35"/>
    <w:rsid w:val="00443337"/>
    <w:rsid w:val="00443383"/>
    <w:rsid w:val="00447879"/>
    <w:rsid w:val="00453A15"/>
    <w:rsid w:val="00454E20"/>
    <w:rsid w:val="00455F60"/>
    <w:rsid w:val="004571E2"/>
    <w:rsid w:val="0046012E"/>
    <w:rsid w:val="004609E5"/>
    <w:rsid w:val="00462824"/>
    <w:rsid w:val="00465611"/>
    <w:rsid w:val="004674CE"/>
    <w:rsid w:val="00467B0C"/>
    <w:rsid w:val="00472108"/>
    <w:rsid w:val="0047367B"/>
    <w:rsid w:val="004824B0"/>
    <w:rsid w:val="0048281F"/>
    <w:rsid w:val="00482ACC"/>
    <w:rsid w:val="004871EC"/>
    <w:rsid w:val="00490C31"/>
    <w:rsid w:val="004A09DF"/>
    <w:rsid w:val="004A10E9"/>
    <w:rsid w:val="004A2413"/>
    <w:rsid w:val="004A54A0"/>
    <w:rsid w:val="004B3629"/>
    <w:rsid w:val="004B45C8"/>
    <w:rsid w:val="004B524B"/>
    <w:rsid w:val="004B698B"/>
    <w:rsid w:val="004B7B40"/>
    <w:rsid w:val="004C3DBF"/>
    <w:rsid w:val="004C4ED8"/>
    <w:rsid w:val="004C71AE"/>
    <w:rsid w:val="004D132C"/>
    <w:rsid w:val="004D174C"/>
    <w:rsid w:val="004D67F0"/>
    <w:rsid w:val="004E134D"/>
    <w:rsid w:val="004E3C2B"/>
    <w:rsid w:val="004E6387"/>
    <w:rsid w:val="004E7668"/>
    <w:rsid w:val="004F1799"/>
    <w:rsid w:val="004F3102"/>
    <w:rsid w:val="004F3BDA"/>
    <w:rsid w:val="004F4AB8"/>
    <w:rsid w:val="005010CF"/>
    <w:rsid w:val="00501665"/>
    <w:rsid w:val="00502730"/>
    <w:rsid w:val="005039E8"/>
    <w:rsid w:val="0050475F"/>
    <w:rsid w:val="005054D2"/>
    <w:rsid w:val="005056EF"/>
    <w:rsid w:val="0050634C"/>
    <w:rsid w:val="005076B2"/>
    <w:rsid w:val="00507ECF"/>
    <w:rsid w:val="00521894"/>
    <w:rsid w:val="0052190B"/>
    <w:rsid w:val="0052203C"/>
    <w:rsid w:val="00523BA9"/>
    <w:rsid w:val="00525728"/>
    <w:rsid w:val="0053130A"/>
    <w:rsid w:val="00531FEB"/>
    <w:rsid w:val="00533DD9"/>
    <w:rsid w:val="00533F33"/>
    <w:rsid w:val="00535087"/>
    <w:rsid w:val="0054240C"/>
    <w:rsid w:val="005428DC"/>
    <w:rsid w:val="005458AC"/>
    <w:rsid w:val="00545C0D"/>
    <w:rsid w:val="0054650E"/>
    <w:rsid w:val="00547F14"/>
    <w:rsid w:val="00550ADD"/>
    <w:rsid w:val="0055631A"/>
    <w:rsid w:val="00557FD2"/>
    <w:rsid w:val="005606C7"/>
    <w:rsid w:val="00565FA6"/>
    <w:rsid w:val="005702BD"/>
    <w:rsid w:val="00571A79"/>
    <w:rsid w:val="00571C70"/>
    <w:rsid w:val="00574227"/>
    <w:rsid w:val="0057546F"/>
    <w:rsid w:val="00576662"/>
    <w:rsid w:val="00580C33"/>
    <w:rsid w:val="00582BB1"/>
    <w:rsid w:val="00583357"/>
    <w:rsid w:val="00584083"/>
    <w:rsid w:val="00584494"/>
    <w:rsid w:val="00584C9E"/>
    <w:rsid w:val="0058712F"/>
    <w:rsid w:val="00594392"/>
    <w:rsid w:val="00596566"/>
    <w:rsid w:val="00596F99"/>
    <w:rsid w:val="00597877"/>
    <w:rsid w:val="005A02E8"/>
    <w:rsid w:val="005A2DA6"/>
    <w:rsid w:val="005A59A9"/>
    <w:rsid w:val="005B11F8"/>
    <w:rsid w:val="005B151F"/>
    <w:rsid w:val="005B17C4"/>
    <w:rsid w:val="005B3354"/>
    <w:rsid w:val="005B48C7"/>
    <w:rsid w:val="005B78A1"/>
    <w:rsid w:val="005B7FBB"/>
    <w:rsid w:val="005C0130"/>
    <w:rsid w:val="005C1667"/>
    <w:rsid w:val="005C4595"/>
    <w:rsid w:val="005D31A4"/>
    <w:rsid w:val="005D5ACC"/>
    <w:rsid w:val="005E0811"/>
    <w:rsid w:val="005E0ED6"/>
    <w:rsid w:val="005E1A9C"/>
    <w:rsid w:val="005E1C24"/>
    <w:rsid w:val="005E3FAE"/>
    <w:rsid w:val="005E4D5D"/>
    <w:rsid w:val="005E77F8"/>
    <w:rsid w:val="005F1EB6"/>
    <w:rsid w:val="005F54FF"/>
    <w:rsid w:val="00600C33"/>
    <w:rsid w:val="00602F53"/>
    <w:rsid w:val="006035D3"/>
    <w:rsid w:val="00604343"/>
    <w:rsid w:val="0060527E"/>
    <w:rsid w:val="00613D9E"/>
    <w:rsid w:val="00614E31"/>
    <w:rsid w:val="006169E4"/>
    <w:rsid w:val="00616F5E"/>
    <w:rsid w:val="00622249"/>
    <w:rsid w:val="00624382"/>
    <w:rsid w:val="006257A9"/>
    <w:rsid w:val="00633262"/>
    <w:rsid w:val="00635F20"/>
    <w:rsid w:val="006364A3"/>
    <w:rsid w:val="0063753E"/>
    <w:rsid w:val="006434CE"/>
    <w:rsid w:val="006468A8"/>
    <w:rsid w:val="00655457"/>
    <w:rsid w:val="00655739"/>
    <w:rsid w:val="00661269"/>
    <w:rsid w:val="006622E2"/>
    <w:rsid w:val="00665E41"/>
    <w:rsid w:val="0066650A"/>
    <w:rsid w:val="00671163"/>
    <w:rsid w:val="00672483"/>
    <w:rsid w:val="0067408A"/>
    <w:rsid w:val="006764B1"/>
    <w:rsid w:val="00676786"/>
    <w:rsid w:val="00677B87"/>
    <w:rsid w:val="00682088"/>
    <w:rsid w:val="0068213B"/>
    <w:rsid w:val="006825A9"/>
    <w:rsid w:val="00682AC2"/>
    <w:rsid w:val="00682ED8"/>
    <w:rsid w:val="006831E7"/>
    <w:rsid w:val="0068670E"/>
    <w:rsid w:val="00691ED4"/>
    <w:rsid w:val="00693E0C"/>
    <w:rsid w:val="0069639E"/>
    <w:rsid w:val="0069705D"/>
    <w:rsid w:val="006A0CFC"/>
    <w:rsid w:val="006A0E12"/>
    <w:rsid w:val="006A150A"/>
    <w:rsid w:val="006A174F"/>
    <w:rsid w:val="006A27C3"/>
    <w:rsid w:val="006A2CB2"/>
    <w:rsid w:val="006A3C6F"/>
    <w:rsid w:val="006A46A5"/>
    <w:rsid w:val="006A728F"/>
    <w:rsid w:val="006A759F"/>
    <w:rsid w:val="006B3C1B"/>
    <w:rsid w:val="006B53DC"/>
    <w:rsid w:val="006B745D"/>
    <w:rsid w:val="006C2573"/>
    <w:rsid w:val="006C2A9A"/>
    <w:rsid w:val="006C4BF8"/>
    <w:rsid w:val="006C537D"/>
    <w:rsid w:val="006C56A0"/>
    <w:rsid w:val="006C7A77"/>
    <w:rsid w:val="006D1469"/>
    <w:rsid w:val="006D1AA4"/>
    <w:rsid w:val="006D72E4"/>
    <w:rsid w:val="006D75CB"/>
    <w:rsid w:val="006D7D8E"/>
    <w:rsid w:val="006E09AF"/>
    <w:rsid w:val="006E2C58"/>
    <w:rsid w:val="006E2CB6"/>
    <w:rsid w:val="006E334F"/>
    <w:rsid w:val="006E4C8B"/>
    <w:rsid w:val="006E5111"/>
    <w:rsid w:val="006E6754"/>
    <w:rsid w:val="006E6DEF"/>
    <w:rsid w:val="006F04B2"/>
    <w:rsid w:val="006F74C4"/>
    <w:rsid w:val="0070582A"/>
    <w:rsid w:val="00710A82"/>
    <w:rsid w:val="00714B15"/>
    <w:rsid w:val="00717430"/>
    <w:rsid w:val="00717F40"/>
    <w:rsid w:val="0072252F"/>
    <w:rsid w:val="00722B6A"/>
    <w:rsid w:val="0072513D"/>
    <w:rsid w:val="00732D9C"/>
    <w:rsid w:val="00732EA2"/>
    <w:rsid w:val="00736EE7"/>
    <w:rsid w:val="007373F6"/>
    <w:rsid w:val="00737A38"/>
    <w:rsid w:val="00741446"/>
    <w:rsid w:val="00742686"/>
    <w:rsid w:val="0074336E"/>
    <w:rsid w:val="00746634"/>
    <w:rsid w:val="007469E8"/>
    <w:rsid w:val="00750645"/>
    <w:rsid w:val="00751D44"/>
    <w:rsid w:val="00764EBC"/>
    <w:rsid w:val="00766550"/>
    <w:rsid w:val="007719E9"/>
    <w:rsid w:val="00780E7D"/>
    <w:rsid w:val="007810F8"/>
    <w:rsid w:val="00782823"/>
    <w:rsid w:val="0078450A"/>
    <w:rsid w:val="00785085"/>
    <w:rsid w:val="007870E7"/>
    <w:rsid w:val="007914D8"/>
    <w:rsid w:val="00794D91"/>
    <w:rsid w:val="00797BA0"/>
    <w:rsid w:val="007A004F"/>
    <w:rsid w:val="007A06B0"/>
    <w:rsid w:val="007A2AE6"/>
    <w:rsid w:val="007A4ECA"/>
    <w:rsid w:val="007A58BB"/>
    <w:rsid w:val="007B49F8"/>
    <w:rsid w:val="007B5DF9"/>
    <w:rsid w:val="007B7AD3"/>
    <w:rsid w:val="007B7B2F"/>
    <w:rsid w:val="007C2D9E"/>
    <w:rsid w:val="007C3321"/>
    <w:rsid w:val="007C3991"/>
    <w:rsid w:val="007D035C"/>
    <w:rsid w:val="007D18CF"/>
    <w:rsid w:val="007D2505"/>
    <w:rsid w:val="007D7E4F"/>
    <w:rsid w:val="007E0F4F"/>
    <w:rsid w:val="007E1169"/>
    <w:rsid w:val="007E1645"/>
    <w:rsid w:val="007E1DD4"/>
    <w:rsid w:val="007E5274"/>
    <w:rsid w:val="007E54BC"/>
    <w:rsid w:val="007E624A"/>
    <w:rsid w:val="007F09B8"/>
    <w:rsid w:val="007F15D5"/>
    <w:rsid w:val="007F174C"/>
    <w:rsid w:val="007F4569"/>
    <w:rsid w:val="007F4622"/>
    <w:rsid w:val="007F49AD"/>
    <w:rsid w:val="007F4CA6"/>
    <w:rsid w:val="007F4FF6"/>
    <w:rsid w:val="007F58B1"/>
    <w:rsid w:val="007F6141"/>
    <w:rsid w:val="008014FE"/>
    <w:rsid w:val="00802825"/>
    <w:rsid w:val="00803FDD"/>
    <w:rsid w:val="008042FE"/>
    <w:rsid w:val="008057B0"/>
    <w:rsid w:val="00811195"/>
    <w:rsid w:val="00811282"/>
    <w:rsid w:val="008172FA"/>
    <w:rsid w:val="008175A8"/>
    <w:rsid w:val="0082298F"/>
    <w:rsid w:val="00822B25"/>
    <w:rsid w:val="00823DF8"/>
    <w:rsid w:val="008242B1"/>
    <w:rsid w:val="00826237"/>
    <w:rsid w:val="00830003"/>
    <w:rsid w:val="0083021A"/>
    <w:rsid w:val="00833B32"/>
    <w:rsid w:val="00837AEB"/>
    <w:rsid w:val="00841646"/>
    <w:rsid w:val="008418CD"/>
    <w:rsid w:val="00842726"/>
    <w:rsid w:val="008448A7"/>
    <w:rsid w:val="0084530F"/>
    <w:rsid w:val="008477EC"/>
    <w:rsid w:val="00847CAA"/>
    <w:rsid w:val="008548EB"/>
    <w:rsid w:val="00855375"/>
    <w:rsid w:val="00855FF7"/>
    <w:rsid w:val="00861FFC"/>
    <w:rsid w:val="00863B76"/>
    <w:rsid w:val="008651DB"/>
    <w:rsid w:val="00865DA6"/>
    <w:rsid w:val="00866194"/>
    <w:rsid w:val="00866514"/>
    <w:rsid w:val="00866591"/>
    <w:rsid w:val="00866A77"/>
    <w:rsid w:val="008720CF"/>
    <w:rsid w:val="008723D7"/>
    <w:rsid w:val="00874225"/>
    <w:rsid w:val="00877742"/>
    <w:rsid w:val="00882A66"/>
    <w:rsid w:val="008833B3"/>
    <w:rsid w:val="00883A3D"/>
    <w:rsid w:val="00883BFE"/>
    <w:rsid w:val="00890047"/>
    <w:rsid w:val="00897A02"/>
    <w:rsid w:val="008A6739"/>
    <w:rsid w:val="008B35A8"/>
    <w:rsid w:val="008B7732"/>
    <w:rsid w:val="008C0507"/>
    <w:rsid w:val="008C5213"/>
    <w:rsid w:val="008C569D"/>
    <w:rsid w:val="008C688F"/>
    <w:rsid w:val="008D2688"/>
    <w:rsid w:val="008D6765"/>
    <w:rsid w:val="008D6D54"/>
    <w:rsid w:val="008E0D7F"/>
    <w:rsid w:val="008E118D"/>
    <w:rsid w:val="008E1EC2"/>
    <w:rsid w:val="008E3295"/>
    <w:rsid w:val="008E5256"/>
    <w:rsid w:val="008E6748"/>
    <w:rsid w:val="008E773C"/>
    <w:rsid w:val="008F05CC"/>
    <w:rsid w:val="008F2A07"/>
    <w:rsid w:val="008F38D9"/>
    <w:rsid w:val="008F67FD"/>
    <w:rsid w:val="00904BC0"/>
    <w:rsid w:val="009055D1"/>
    <w:rsid w:val="00907458"/>
    <w:rsid w:val="00910BE6"/>
    <w:rsid w:val="0091224A"/>
    <w:rsid w:val="009151F0"/>
    <w:rsid w:val="00915CC3"/>
    <w:rsid w:val="009222ED"/>
    <w:rsid w:val="009223EA"/>
    <w:rsid w:val="00922BA9"/>
    <w:rsid w:val="00924C22"/>
    <w:rsid w:val="00925A2D"/>
    <w:rsid w:val="00925D5C"/>
    <w:rsid w:val="009264D4"/>
    <w:rsid w:val="00927CDB"/>
    <w:rsid w:val="00930027"/>
    <w:rsid w:val="00930AB3"/>
    <w:rsid w:val="00937DD4"/>
    <w:rsid w:val="009444AE"/>
    <w:rsid w:val="009522E6"/>
    <w:rsid w:val="00953E75"/>
    <w:rsid w:val="00956242"/>
    <w:rsid w:val="009562A3"/>
    <w:rsid w:val="00956B96"/>
    <w:rsid w:val="00956BCB"/>
    <w:rsid w:val="009614FD"/>
    <w:rsid w:val="00967C88"/>
    <w:rsid w:val="009702BF"/>
    <w:rsid w:val="00975025"/>
    <w:rsid w:val="00976CD0"/>
    <w:rsid w:val="00980A06"/>
    <w:rsid w:val="00995AF9"/>
    <w:rsid w:val="009972AC"/>
    <w:rsid w:val="009A0A7D"/>
    <w:rsid w:val="009A159E"/>
    <w:rsid w:val="009A165A"/>
    <w:rsid w:val="009A2FCC"/>
    <w:rsid w:val="009B191D"/>
    <w:rsid w:val="009B1968"/>
    <w:rsid w:val="009B3455"/>
    <w:rsid w:val="009B449C"/>
    <w:rsid w:val="009B48CE"/>
    <w:rsid w:val="009C04F2"/>
    <w:rsid w:val="009C0945"/>
    <w:rsid w:val="009C30E6"/>
    <w:rsid w:val="009C38B9"/>
    <w:rsid w:val="009C38D1"/>
    <w:rsid w:val="009D0059"/>
    <w:rsid w:val="009D4914"/>
    <w:rsid w:val="009D4966"/>
    <w:rsid w:val="009D4BB9"/>
    <w:rsid w:val="009E015E"/>
    <w:rsid w:val="009E0CBE"/>
    <w:rsid w:val="009E0FB2"/>
    <w:rsid w:val="009E27C6"/>
    <w:rsid w:val="009E2800"/>
    <w:rsid w:val="009E7355"/>
    <w:rsid w:val="009F0113"/>
    <w:rsid w:val="009F2842"/>
    <w:rsid w:val="009F34A8"/>
    <w:rsid w:val="009F3A00"/>
    <w:rsid w:val="009F4EC4"/>
    <w:rsid w:val="00A16D72"/>
    <w:rsid w:val="00A2098C"/>
    <w:rsid w:val="00A21440"/>
    <w:rsid w:val="00A221AD"/>
    <w:rsid w:val="00A224CF"/>
    <w:rsid w:val="00A24C19"/>
    <w:rsid w:val="00A264AD"/>
    <w:rsid w:val="00A26EFF"/>
    <w:rsid w:val="00A307EF"/>
    <w:rsid w:val="00A309F6"/>
    <w:rsid w:val="00A36A2F"/>
    <w:rsid w:val="00A36E88"/>
    <w:rsid w:val="00A51BD2"/>
    <w:rsid w:val="00A52833"/>
    <w:rsid w:val="00A53CE8"/>
    <w:rsid w:val="00A5605E"/>
    <w:rsid w:val="00A63586"/>
    <w:rsid w:val="00A64920"/>
    <w:rsid w:val="00A649BD"/>
    <w:rsid w:val="00A72705"/>
    <w:rsid w:val="00A7440F"/>
    <w:rsid w:val="00A75E8B"/>
    <w:rsid w:val="00A775C6"/>
    <w:rsid w:val="00A81C8B"/>
    <w:rsid w:val="00A8500A"/>
    <w:rsid w:val="00A85651"/>
    <w:rsid w:val="00A8598B"/>
    <w:rsid w:val="00A86D9A"/>
    <w:rsid w:val="00A8755F"/>
    <w:rsid w:val="00A87EBF"/>
    <w:rsid w:val="00A9051A"/>
    <w:rsid w:val="00A9162A"/>
    <w:rsid w:val="00A93FB7"/>
    <w:rsid w:val="00A95679"/>
    <w:rsid w:val="00A9733C"/>
    <w:rsid w:val="00A97D2D"/>
    <w:rsid w:val="00AA21B4"/>
    <w:rsid w:val="00AA4380"/>
    <w:rsid w:val="00AA70A2"/>
    <w:rsid w:val="00AB074E"/>
    <w:rsid w:val="00AB6958"/>
    <w:rsid w:val="00AB69D2"/>
    <w:rsid w:val="00AC5B54"/>
    <w:rsid w:val="00AD2515"/>
    <w:rsid w:val="00AD2BB7"/>
    <w:rsid w:val="00AD4A22"/>
    <w:rsid w:val="00AD78C7"/>
    <w:rsid w:val="00AE079F"/>
    <w:rsid w:val="00AE1A2D"/>
    <w:rsid w:val="00AE4D6B"/>
    <w:rsid w:val="00AE5817"/>
    <w:rsid w:val="00AE5825"/>
    <w:rsid w:val="00AE7EC9"/>
    <w:rsid w:val="00AF14DC"/>
    <w:rsid w:val="00AF18F9"/>
    <w:rsid w:val="00AF1A3D"/>
    <w:rsid w:val="00AF29BC"/>
    <w:rsid w:val="00B0095A"/>
    <w:rsid w:val="00B0212F"/>
    <w:rsid w:val="00B04AF5"/>
    <w:rsid w:val="00B05682"/>
    <w:rsid w:val="00B078BD"/>
    <w:rsid w:val="00B07FE6"/>
    <w:rsid w:val="00B10BE7"/>
    <w:rsid w:val="00B10BE9"/>
    <w:rsid w:val="00B1654C"/>
    <w:rsid w:val="00B16647"/>
    <w:rsid w:val="00B16C55"/>
    <w:rsid w:val="00B16F29"/>
    <w:rsid w:val="00B17899"/>
    <w:rsid w:val="00B202C1"/>
    <w:rsid w:val="00B22FAD"/>
    <w:rsid w:val="00B231FB"/>
    <w:rsid w:val="00B25407"/>
    <w:rsid w:val="00B360E2"/>
    <w:rsid w:val="00B36762"/>
    <w:rsid w:val="00B36D80"/>
    <w:rsid w:val="00B374A1"/>
    <w:rsid w:val="00B405FB"/>
    <w:rsid w:val="00B40A26"/>
    <w:rsid w:val="00B45B69"/>
    <w:rsid w:val="00B52C2D"/>
    <w:rsid w:val="00B54A32"/>
    <w:rsid w:val="00B61EEB"/>
    <w:rsid w:val="00B63DA4"/>
    <w:rsid w:val="00B65228"/>
    <w:rsid w:val="00B6677D"/>
    <w:rsid w:val="00B6745E"/>
    <w:rsid w:val="00B700D9"/>
    <w:rsid w:val="00B70A80"/>
    <w:rsid w:val="00B711E7"/>
    <w:rsid w:val="00B72AEF"/>
    <w:rsid w:val="00B75476"/>
    <w:rsid w:val="00B76EC4"/>
    <w:rsid w:val="00B77601"/>
    <w:rsid w:val="00B77654"/>
    <w:rsid w:val="00B85A8E"/>
    <w:rsid w:val="00B93C73"/>
    <w:rsid w:val="00B93C80"/>
    <w:rsid w:val="00B959E0"/>
    <w:rsid w:val="00B95CC7"/>
    <w:rsid w:val="00B974A5"/>
    <w:rsid w:val="00BA17DB"/>
    <w:rsid w:val="00BA313A"/>
    <w:rsid w:val="00BA5C8B"/>
    <w:rsid w:val="00BB0F70"/>
    <w:rsid w:val="00BB5BA0"/>
    <w:rsid w:val="00BB63D4"/>
    <w:rsid w:val="00BC124F"/>
    <w:rsid w:val="00BC2AF1"/>
    <w:rsid w:val="00BC44FF"/>
    <w:rsid w:val="00BD159E"/>
    <w:rsid w:val="00BD1B28"/>
    <w:rsid w:val="00BD5BB6"/>
    <w:rsid w:val="00BD7E13"/>
    <w:rsid w:val="00BE017B"/>
    <w:rsid w:val="00BE0DF3"/>
    <w:rsid w:val="00BF30D9"/>
    <w:rsid w:val="00BF4820"/>
    <w:rsid w:val="00BF5637"/>
    <w:rsid w:val="00C003E2"/>
    <w:rsid w:val="00C01BE1"/>
    <w:rsid w:val="00C10157"/>
    <w:rsid w:val="00C10580"/>
    <w:rsid w:val="00C126C9"/>
    <w:rsid w:val="00C147E8"/>
    <w:rsid w:val="00C168AE"/>
    <w:rsid w:val="00C23E2B"/>
    <w:rsid w:val="00C321C5"/>
    <w:rsid w:val="00C34AFD"/>
    <w:rsid w:val="00C353F1"/>
    <w:rsid w:val="00C40993"/>
    <w:rsid w:val="00C40ABE"/>
    <w:rsid w:val="00C41212"/>
    <w:rsid w:val="00C42B9E"/>
    <w:rsid w:val="00C43DA0"/>
    <w:rsid w:val="00C452D0"/>
    <w:rsid w:val="00C4550A"/>
    <w:rsid w:val="00C46978"/>
    <w:rsid w:val="00C502F7"/>
    <w:rsid w:val="00C50474"/>
    <w:rsid w:val="00C524CE"/>
    <w:rsid w:val="00C541EC"/>
    <w:rsid w:val="00C5426C"/>
    <w:rsid w:val="00C57936"/>
    <w:rsid w:val="00C62CFD"/>
    <w:rsid w:val="00C63196"/>
    <w:rsid w:val="00C6555D"/>
    <w:rsid w:val="00C679C6"/>
    <w:rsid w:val="00C70F6F"/>
    <w:rsid w:val="00C7388E"/>
    <w:rsid w:val="00C75AA0"/>
    <w:rsid w:val="00C76159"/>
    <w:rsid w:val="00C77754"/>
    <w:rsid w:val="00C828DB"/>
    <w:rsid w:val="00C82B1F"/>
    <w:rsid w:val="00C82B77"/>
    <w:rsid w:val="00C85CB3"/>
    <w:rsid w:val="00C87D71"/>
    <w:rsid w:val="00C9039E"/>
    <w:rsid w:val="00C91948"/>
    <w:rsid w:val="00C96A2C"/>
    <w:rsid w:val="00C972EB"/>
    <w:rsid w:val="00C97F80"/>
    <w:rsid w:val="00CA3ECB"/>
    <w:rsid w:val="00CA4B86"/>
    <w:rsid w:val="00CA71B5"/>
    <w:rsid w:val="00CA7B41"/>
    <w:rsid w:val="00CB2245"/>
    <w:rsid w:val="00CB2F09"/>
    <w:rsid w:val="00CC46E2"/>
    <w:rsid w:val="00CC4CF5"/>
    <w:rsid w:val="00CC776D"/>
    <w:rsid w:val="00CC796B"/>
    <w:rsid w:val="00CC7BF0"/>
    <w:rsid w:val="00CD2155"/>
    <w:rsid w:val="00CD2793"/>
    <w:rsid w:val="00CD6B7D"/>
    <w:rsid w:val="00CD7765"/>
    <w:rsid w:val="00CE0202"/>
    <w:rsid w:val="00CE0AD0"/>
    <w:rsid w:val="00CE548D"/>
    <w:rsid w:val="00CF06B2"/>
    <w:rsid w:val="00CF15F7"/>
    <w:rsid w:val="00CF1885"/>
    <w:rsid w:val="00CF1D62"/>
    <w:rsid w:val="00CF42AB"/>
    <w:rsid w:val="00CF5C75"/>
    <w:rsid w:val="00CF73F4"/>
    <w:rsid w:val="00CF79B4"/>
    <w:rsid w:val="00D03B96"/>
    <w:rsid w:val="00D07B96"/>
    <w:rsid w:val="00D124F9"/>
    <w:rsid w:val="00D129E8"/>
    <w:rsid w:val="00D13569"/>
    <w:rsid w:val="00D15AFC"/>
    <w:rsid w:val="00D1647B"/>
    <w:rsid w:val="00D20245"/>
    <w:rsid w:val="00D20302"/>
    <w:rsid w:val="00D20D8C"/>
    <w:rsid w:val="00D22EF3"/>
    <w:rsid w:val="00D23665"/>
    <w:rsid w:val="00D23E33"/>
    <w:rsid w:val="00D25405"/>
    <w:rsid w:val="00D30925"/>
    <w:rsid w:val="00D3425C"/>
    <w:rsid w:val="00D3640C"/>
    <w:rsid w:val="00D40161"/>
    <w:rsid w:val="00D40784"/>
    <w:rsid w:val="00D41BB2"/>
    <w:rsid w:val="00D457E8"/>
    <w:rsid w:val="00D46764"/>
    <w:rsid w:val="00D46A48"/>
    <w:rsid w:val="00D473DC"/>
    <w:rsid w:val="00D51E42"/>
    <w:rsid w:val="00D52C7A"/>
    <w:rsid w:val="00D535ED"/>
    <w:rsid w:val="00D53B8C"/>
    <w:rsid w:val="00D543B3"/>
    <w:rsid w:val="00D54D73"/>
    <w:rsid w:val="00D6161F"/>
    <w:rsid w:val="00D62806"/>
    <w:rsid w:val="00D6528E"/>
    <w:rsid w:val="00D702E6"/>
    <w:rsid w:val="00D7149E"/>
    <w:rsid w:val="00D738D7"/>
    <w:rsid w:val="00D74CC6"/>
    <w:rsid w:val="00D76883"/>
    <w:rsid w:val="00D77747"/>
    <w:rsid w:val="00D803C3"/>
    <w:rsid w:val="00D8089D"/>
    <w:rsid w:val="00D80D6D"/>
    <w:rsid w:val="00D80EC0"/>
    <w:rsid w:val="00D82952"/>
    <w:rsid w:val="00D83798"/>
    <w:rsid w:val="00D838B3"/>
    <w:rsid w:val="00D84312"/>
    <w:rsid w:val="00D8745F"/>
    <w:rsid w:val="00D87D5D"/>
    <w:rsid w:val="00D90601"/>
    <w:rsid w:val="00D93C2A"/>
    <w:rsid w:val="00DA1560"/>
    <w:rsid w:val="00DA28F2"/>
    <w:rsid w:val="00DB1C2F"/>
    <w:rsid w:val="00DB3C24"/>
    <w:rsid w:val="00DB3CD3"/>
    <w:rsid w:val="00DC107A"/>
    <w:rsid w:val="00DC433B"/>
    <w:rsid w:val="00DC5325"/>
    <w:rsid w:val="00DD1D7F"/>
    <w:rsid w:val="00DD23DE"/>
    <w:rsid w:val="00DE0050"/>
    <w:rsid w:val="00DE0D1B"/>
    <w:rsid w:val="00DE3B18"/>
    <w:rsid w:val="00DE6330"/>
    <w:rsid w:val="00DF1418"/>
    <w:rsid w:val="00E00FE9"/>
    <w:rsid w:val="00E018FE"/>
    <w:rsid w:val="00E04F13"/>
    <w:rsid w:val="00E11BE8"/>
    <w:rsid w:val="00E13755"/>
    <w:rsid w:val="00E1449E"/>
    <w:rsid w:val="00E15D5C"/>
    <w:rsid w:val="00E23EFF"/>
    <w:rsid w:val="00E26A72"/>
    <w:rsid w:val="00E32E40"/>
    <w:rsid w:val="00E35637"/>
    <w:rsid w:val="00E37346"/>
    <w:rsid w:val="00E41097"/>
    <w:rsid w:val="00E42AF2"/>
    <w:rsid w:val="00E50359"/>
    <w:rsid w:val="00E531C6"/>
    <w:rsid w:val="00E53D5C"/>
    <w:rsid w:val="00E61D31"/>
    <w:rsid w:val="00E62A1F"/>
    <w:rsid w:val="00E62E72"/>
    <w:rsid w:val="00E666F3"/>
    <w:rsid w:val="00E67302"/>
    <w:rsid w:val="00E67AB9"/>
    <w:rsid w:val="00E73652"/>
    <w:rsid w:val="00E73B93"/>
    <w:rsid w:val="00E73D10"/>
    <w:rsid w:val="00E75D52"/>
    <w:rsid w:val="00E76140"/>
    <w:rsid w:val="00E76489"/>
    <w:rsid w:val="00E773EB"/>
    <w:rsid w:val="00E814A1"/>
    <w:rsid w:val="00E82CB6"/>
    <w:rsid w:val="00E83390"/>
    <w:rsid w:val="00E85E4A"/>
    <w:rsid w:val="00E860CE"/>
    <w:rsid w:val="00E86246"/>
    <w:rsid w:val="00E8669F"/>
    <w:rsid w:val="00E86B17"/>
    <w:rsid w:val="00E91D52"/>
    <w:rsid w:val="00E926EC"/>
    <w:rsid w:val="00E92B82"/>
    <w:rsid w:val="00E934DA"/>
    <w:rsid w:val="00E9384E"/>
    <w:rsid w:val="00E93DEF"/>
    <w:rsid w:val="00E9513B"/>
    <w:rsid w:val="00E96847"/>
    <w:rsid w:val="00E9755F"/>
    <w:rsid w:val="00EA0E71"/>
    <w:rsid w:val="00EA16FF"/>
    <w:rsid w:val="00EA4796"/>
    <w:rsid w:val="00EA4C37"/>
    <w:rsid w:val="00EA517E"/>
    <w:rsid w:val="00EB0BCB"/>
    <w:rsid w:val="00EB0F29"/>
    <w:rsid w:val="00EB0F99"/>
    <w:rsid w:val="00EB5A1B"/>
    <w:rsid w:val="00EB65F5"/>
    <w:rsid w:val="00EC01D4"/>
    <w:rsid w:val="00EC07FB"/>
    <w:rsid w:val="00EC194B"/>
    <w:rsid w:val="00EC6756"/>
    <w:rsid w:val="00EE0089"/>
    <w:rsid w:val="00EE131A"/>
    <w:rsid w:val="00EE138D"/>
    <w:rsid w:val="00EE1A05"/>
    <w:rsid w:val="00EE5E4E"/>
    <w:rsid w:val="00EE76D1"/>
    <w:rsid w:val="00EF1AF3"/>
    <w:rsid w:val="00EF1D93"/>
    <w:rsid w:val="00EF38B5"/>
    <w:rsid w:val="00EF5BC8"/>
    <w:rsid w:val="00EF60B0"/>
    <w:rsid w:val="00EF6D67"/>
    <w:rsid w:val="00F01023"/>
    <w:rsid w:val="00F07056"/>
    <w:rsid w:val="00F13EBF"/>
    <w:rsid w:val="00F159A0"/>
    <w:rsid w:val="00F15BA6"/>
    <w:rsid w:val="00F17293"/>
    <w:rsid w:val="00F20626"/>
    <w:rsid w:val="00F21B4A"/>
    <w:rsid w:val="00F22925"/>
    <w:rsid w:val="00F235F2"/>
    <w:rsid w:val="00F26569"/>
    <w:rsid w:val="00F27DCE"/>
    <w:rsid w:val="00F30F28"/>
    <w:rsid w:val="00F31033"/>
    <w:rsid w:val="00F31C99"/>
    <w:rsid w:val="00F379E6"/>
    <w:rsid w:val="00F407B3"/>
    <w:rsid w:val="00F426A4"/>
    <w:rsid w:val="00F44F50"/>
    <w:rsid w:val="00F504FC"/>
    <w:rsid w:val="00F5054F"/>
    <w:rsid w:val="00F50A5B"/>
    <w:rsid w:val="00F533D4"/>
    <w:rsid w:val="00F5476E"/>
    <w:rsid w:val="00F60499"/>
    <w:rsid w:val="00F637CA"/>
    <w:rsid w:val="00F63DA4"/>
    <w:rsid w:val="00F649C6"/>
    <w:rsid w:val="00F70DFA"/>
    <w:rsid w:val="00F73E60"/>
    <w:rsid w:val="00F75595"/>
    <w:rsid w:val="00F76E3C"/>
    <w:rsid w:val="00F7712B"/>
    <w:rsid w:val="00F83DD8"/>
    <w:rsid w:val="00F83FCB"/>
    <w:rsid w:val="00F84D68"/>
    <w:rsid w:val="00F9218B"/>
    <w:rsid w:val="00F9536D"/>
    <w:rsid w:val="00FA0261"/>
    <w:rsid w:val="00FA0821"/>
    <w:rsid w:val="00FA0A35"/>
    <w:rsid w:val="00FA0C3B"/>
    <w:rsid w:val="00FA4EDA"/>
    <w:rsid w:val="00FB31B6"/>
    <w:rsid w:val="00FB3BAE"/>
    <w:rsid w:val="00FB5E6F"/>
    <w:rsid w:val="00FB6BB5"/>
    <w:rsid w:val="00FC00C9"/>
    <w:rsid w:val="00FC0817"/>
    <w:rsid w:val="00FC2FDB"/>
    <w:rsid w:val="00FC3644"/>
    <w:rsid w:val="00FC392A"/>
    <w:rsid w:val="00FC3DFE"/>
    <w:rsid w:val="00FC3F63"/>
    <w:rsid w:val="00FC59B6"/>
    <w:rsid w:val="00FC6682"/>
    <w:rsid w:val="00FD0BA5"/>
    <w:rsid w:val="00FD104F"/>
    <w:rsid w:val="00FD2319"/>
    <w:rsid w:val="00FD2544"/>
    <w:rsid w:val="00FD67E5"/>
    <w:rsid w:val="00FE137F"/>
    <w:rsid w:val="00FE1906"/>
    <w:rsid w:val="00FE1BFD"/>
    <w:rsid w:val="00FE52A9"/>
    <w:rsid w:val="00FE59EA"/>
    <w:rsid w:val="00FF0D09"/>
    <w:rsid w:val="00FF1D9D"/>
    <w:rsid w:val="00FF7782"/>
    <w:rsid w:val="3D3312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1CE1E6-17C9-4019-889E-7F0916C8547F}">
  <ds:schemaRefs/>
</ds:datastoreItem>
</file>

<file path=docProps/app.xml><?xml version="1.0" encoding="utf-8"?>
<Properties xmlns="http://schemas.openxmlformats.org/officeDocument/2006/extended-properties" xmlns:vt="http://schemas.openxmlformats.org/officeDocument/2006/docPropsVTypes">
  <Template>Normal</Template>
  <Company>ylmfeng.com</Company>
  <Pages>3</Pages>
  <Words>248</Words>
  <Characters>1417</Characters>
  <Lines>11</Lines>
  <Paragraphs>3</Paragraphs>
  <TotalTime>0</TotalTime>
  <ScaleCrop>false</ScaleCrop>
  <LinksUpToDate>false</LinksUpToDate>
  <CharactersWithSpaces>1662</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2018-10-16T07:15:00Z</dcterms:created>
  <dc:creator>龙浩</dc:creator>
  <cp:lastModifiedBy>lenovo</cp:lastModifiedBy>
  <dcterms:modified xsi:type="dcterms:W3CDTF">2018-12-18T02:24:57Z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